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7D" w:rsidRPr="00A86A34" w:rsidRDefault="00DE327D" w:rsidP="00DE327D">
      <w:pPr>
        <w:jc w:val="center"/>
        <w:rPr>
          <w:sz w:val="28"/>
          <w:szCs w:val="28"/>
        </w:rPr>
      </w:pPr>
      <w:r w:rsidRPr="00A86A34">
        <w:rPr>
          <w:sz w:val="28"/>
          <w:szCs w:val="28"/>
        </w:rPr>
        <w:t>ПРОГРАММНОЕ ОБЕСПЕЧЕНИЕ</w:t>
      </w:r>
    </w:p>
    <w:p w:rsidR="00DE327D" w:rsidRPr="00A86A34" w:rsidRDefault="00DE327D" w:rsidP="00DE327D">
      <w:pPr>
        <w:jc w:val="center"/>
        <w:rPr>
          <w:sz w:val="28"/>
          <w:szCs w:val="28"/>
        </w:rPr>
      </w:pPr>
      <w:r w:rsidRPr="00A86A34">
        <w:rPr>
          <w:sz w:val="28"/>
          <w:szCs w:val="28"/>
        </w:rPr>
        <w:t>Группы раннего возраста:</w:t>
      </w:r>
    </w:p>
    <w:p w:rsidR="00DE327D" w:rsidRPr="00A86A34" w:rsidRDefault="00DE327D" w:rsidP="00DE327D">
      <w:pPr>
        <w:jc w:val="both"/>
        <w:rPr>
          <w:sz w:val="28"/>
          <w:szCs w:val="28"/>
        </w:rPr>
      </w:pPr>
    </w:p>
    <w:p w:rsidR="00DE327D" w:rsidRPr="00DE327D" w:rsidRDefault="00DE327D" w:rsidP="00DE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27D">
        <w:rPr>
          <w:sz w:val="28"/>
          <w:szCs w:val="28"/>
        </w:rPr>
        <w:t xml:space="preserve"> «</w:t>
      </w:r>
      <w:r>
        <w:rPr>
          <w:sz w:val="28"/>
          <w:szCs w:val="28"/>
        </w:rPr>
        <w:t>От рождения до школы</w:t>
      </w:r>
      <w:r w:rsidRPr="00DE327D">
        <w:rPr>
          <w:sz w:val="28"/>
          <w:szCs w:val="28"/>
        </w:rPr>
        <w:t>» под редакцией Н. Е. Вераксы, Т. С. Комаровой, М. А. Васильевой</w:t>
      </w:r>
    </w:p>
    <w:p w:rsidR="00DE327D" w:rsidRPr="00A86A34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6A34">
        <w:rPr>
          <w:sz w:val="28"/>
          <w:szCs w:val="28"/>
        </w:rPr>
        <w:t xml:space="preserve"> «Топ-хлоп, малыши» Т.Н. </w:t>
      </w:r>
      <w:proofErr w:type="spellStart"/>
      <w:r w:rsidRPr="00A86A34">
        <w:rPr>
          <w:sz w:val="28"/>
          <w:szCs w:val="28"/>
        </w:rPr>
        <w:t>Сауко</w:t>
      </w:r>
      <w:proofErr w:type="spellEnd"/>
      <w:r w:rsidRPr="00A86A34">
        <w:rPr>
          <w:sz w:val="28"/>
          <w:szCs w:val="28"/>
        </w:rPr>
        <w:t>, А.И. Буренина. Парциальная программа музыкально-ритмического воспитания детей 2-3 лет.</w:t>
      </w:r>
    </w:p>
    <w:p w:rsidR="00DE327D" w:rsidRPr="00A86A34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6A34">
        <w:rPr>
          <w:sz w:val="28"/>
          <w:szCs w:val="28"/>
        </w:rPr>
        <w:t>«Цветные ладошки» И.А. Лыкова. Парциальная программа художественного воспитания детей 2 – 7 лет.</w:t>
      </w:r>
    </w:p>
    <w:p w:rsidR="00DE327D" w:rsidRPr="00DE327D" w:rsidRDefault="00DE327D" w:rsidP="00DE32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327D">
        <w:rPr>
          <w:sz w:val="28"/>
          <w:szCs w:val="28"/>
        </w:rPr>
        <w:t xml:space="preserve">«Конструирование и художественный  труд в детском саду» Л.В.     </w:t>
      </w:r>
    </w:p>
    <w:p w:rsidR="00DE327D" w:rsidRPr="00DE327D" w:rsidRDefault="00DE327D" w:rsidP="00DE32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27D">
        <w:rPr>
          <w:sz w:val="28"/>
          <w:szCs w:val="28"/>
        </w:rPr>
        <w:t>Куцакова.</w:t>
      </w:r>
    </w:p>
    <w:p w:rsidR="00DE327D" w:rsidRPr="00992CB9" w:rsidRDefault="00DE327D" w:rsidP="00DE327D">
      <w:pPr>
        <w:ind w:left="720"/>
        <w:rPr>
          <w:color w:val="FF0000"/>
          <w:sz w:val="28"/>
          <w:szCs w:val="28"/>
        </w:rPr>
      </w:pPr>
    </w:p>
    <w:p w:rsidR="00DE327D" w:rsidRPr="006E654B" w:rsidRDefault="00DE327D" w:rsidP="00DE327D">
      <w:pPr>
        <w:jc w:val="center"/>
        <w:rPr>
          <w:sz w:val="28"/>
          <w:szCs w:val="28"/>
        </w:rPr>
      </w:pPr>
      <w:r w:rsidRPr="006E654B">
        <w:rPr>
          <w:sz w:val="28"/>
          <w:szCs w:val="28"/>
        </w:rPr>
        <w:t>Дошкольные группы:</w:t>
      </w:r>
    </w:p>
    <w:p w:rsidR="00DE327D" w:rsidRPr="006E654B" w:rsidRDefault="00DE327D" w:rsidP="00DE327D">
      <w:pPr>
        <w:jc w:val="center"/>
        <w:rPr>
          <w:sz w:val="28"/>
          <w:szCs w:val="28"/>
        </w:rPr>
      </w:pP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 xml:space="preserve"> «Детский сад – дом радости» Н.М. Крылова.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>Методические рекомендации к примерной основной общеобразовательной программе дошкольного образования «Детский сад – дом радости» Н.М. Крылова.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 xml:space="preserve">Технология музыкального воспитания в дошкольных группах по программе «Детский сад – дом радости»  Н.М. Крылова, Н.С. Русских, Л.В. </w:t>
      </w:r>
      <w:proofErr w:type="spellStart"/>
      <w:r w:rsidRPr="006E654B">
        <w:rPr>
          <w:sz w:val="28"/>
          <w:szCs w:val="28"/>
        </w:rPr>
        <w:t>Гераскина</w:t>
      </w:r>
      <w:proofErr w:type="spellEnd"/>
      <w:r w:rsidRPr="006E654B">
        <w:rPr>
          <w:sz w:val="28"/>
          <w:szCs w:val="28"/>
        </w:rPr>
        <w:t>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 xml:space="preserve">«Система» Л.Н. </w:t>
      </w:r>
      <w:proofErr w:type="spellStart"/>
      <w:r w:rsidRPr="006E654B">
        <w:rPr>
          <w:sz w:val="28"/>
          <w:szCs w:val="28"/>
        </w:rPr>
        <w:t>Пустынникова</w:t>
      </w:r>
      <w:proofErr w:type="spellEnd"/>
      <w:r w:rsidRPr="006E654B">
        <w:rPr>
          <w:sz w:val="28"/>
          <w:szCs w:val="28"/>
        </w:rPr>
        <w:t>. Региональная программа по физическому воспитанию дошкольников.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>«Поэтика народной культуры» Л.В. Любимова. Региональная программа.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>Народный месяцеслов. Приложение к программе Л.В. Любимовой «Поэтика народной культуры».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>« Человек и природа в народной культуре». Методическая разработка к программе Л.В. Любимовой «Поэтика народной культуры»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 xml:space="preserve">«Горенка» М.В. </w:t>
      </w:r>
      <w:proofErr w:type="spellStart"/>
      <w:r w:rsidRPr="006E654B">
        <w:rPr>
          <w:sz w:val="28"/>
          <w:szCs w:val="28"/>
        </w:rPr>
        <w:t>Хазова</w:t>
      </w:r>
      <w:proofErr w:type="spellEnd"/>
      <w:r w:rsidRPr="006E654B">
        <w:rPr>
          <w:sz w:val="28"/>
          <w:szCs w:val="28"/>
        </w:rPr>
        <w:t>. Программа по комплексному изучению музыкального фольклора на музыкальных занятиях.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>«Математические ступеньки» Е.В. Колесникова.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>Методическое пособие к рабочей тетради для детей 6 – 7 лет. Е.В. Колесникова.</w:t>
      </w:r>
    </w:p>
    <w:p w:rsidR="00DE327D" w:rsidRPr="006E654B" w:rsidRDefault="00DE327D" w:rsidP="00DE327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654B">
        <w:rPr>
          <w:sz w:val="28"/>
          <w:szCs w:val="28"/>
        </w:rPr>
        <w:t>«Математика в детском саду». Учебно-методическое пособие. В.П. Новикова.</w:t>
      </w:r>
    </w:p>
    <w:p w:rsidR="00DE327D" w:rsidRPr="006E654B" w:rsidRDefault="00DE327D" w:rsidP="00DE327D">
      <w:pPr>
        <w:jc w:val="both"/>
        <w:rPr>
          <w:sz w:val="28"/>
          <w:szCs w:val="28"/>
        </w:rPr>
      </w:pPr>
    </w:p>
    <w:p w:rsidR="00DE327D" w:rsidRPr="006E654B" w:rsidRDefault="00DE327D" w:rsidP="00DE327D">
      <w:pPr>
        <w:jc w:val="both"/>
        <w:rPr>
          <w:sz w:val="28"/>
          <w:szCs w:val="28"/>
        </w:rPr>
      </w:pPr>
    </w:p>
    <w:p w:rsidR="00DE327D" w:rsidRPr="006E654B" w:rsidRDefault="00DE327D" w:rsidP="00DE327D">
      <w:pPr>
        <w:ind w:left="360"/>
        <w:jc w:val="both"/>
        <w:rPr>
          <w:sz w:val="28"/>
          <w:szCs w:val="28"/>
        </w:rPr>
      </w:pPr>
    </w:p>
    <w:p w:rsidR="00DE327D" w:rsidRPr="00992CB9" w:rsidRDefault="00DE327D" w:rsidP="00DE327D">
      <w:pPr>
        <w:ind w:left="360"/>
        <w:jc w:val="both"/>
        <w:rPr>
          <w:color w:val="FF0000"/>
          <w:sz w:val="28"/>
          <w:szCs w:val="28"/>
        </w:rPr>
      </w:pPr>
    </w:p>
    <w:p w:rsidR="00DE327D" w:rsidRPr="00992CB9" w:rsidRDefault="00DE327D" w:rsidP="00DE327D">
      <w:pPr>
        <w:ind w:left="360"/>
        <w:jc w:val="both"/>
        <w:rPr>
          <w:color w:val="FF0000"/>
          <w:sz w:val="28"/>
          <w:szCs w:val="28"/>
        </w:rPr>
      </w:pPr>
    </w:p>
    <w:p w:rsidR="0071274D" w:rsidRDefault="0071274D"/>
    <w:sectPr w:rsidR="0071274D" w:rsidSect="00F5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21E"/>
    <w:multiLevelType w:val="hybridMultilevel"/>
    <w:tmpl w:val="5EA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27D"/>
    <w:rsid w:val="006F7248"/>
    <w:rsid w:val="0071274D"/>
    <w:rsid w:val="00DE327D"/>
    <w:rsid w:val="00F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27D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2016-12-07T10:52:00Z</dcterms:created>
  <dcterms:modified xsi:type="dcterms:W3CDTF">2016-12-07T11:05:00Z</dcterms:modified>
</cp:coreProperties>
</file>